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vertAnchor="text" w:horzAnchor="margin" w:tblpY="-1341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5"/>
        <w:gridCol w:w="2631"/>
        <w:gridCol w:w="2726"/>
      </w:tblGrid>
      <w:tr w:rsidR="00114C7B" w:rsidRPr="0015748C" w14:paraId="40C8CAA9" w14:textId="77777777" w:rsidTr="00323830">
        <w:trPr>
          <w:trHeight w:val="1266"/>
        </w:trPr>
        <w:tc>
          <w:tcPr>
            <w:tcW w:w="3898" w:type="dxa"/>
          </w:tcPr>
          <w:p w14:paraId="2EE1F7C0" w14:textId="403EF9E3" w:rsidR="00114C7B" w:rsidRPr="0015748C" w:rsidRDefault="00114C7B" w:rsidP="00323830">
            <w:pPr>
              <w:pStyle w:val="lfej"/>
              <w:spacing w:before="600"/>
              <w:jc w:val="center"/>
              <w:rPr>
                <w:rFonts w:cstheme="minorHAnsi"/>
                <w:b/>
                <w:bCs/>
                <w:color w:val="0D0D0D" w:themeColor="text1" w:themeTint="F2"/>
                <w:sz w:val="26"/>
                <w:szCs w:val="26"/>
              </w:rPr>
            </w:pPr>
            <w:r w:rsidRPr="0015748C">
              <w:rPr>
                <w:rFonts w:cstheme="minorHAnsi"/>
                <w:b/>
                <w:bCs/>
                <w:color w:val="0D0D0D" w:themeColor="text1" w:themeTint="F2"/>
                <w:sz w:val="26"/>
                <w:szCs w:val="26"/>
              </w:rPr>
              <w:t xml:space="preserve">Csorba Győző Könyvtár – </w:t>
            </w:r>
            <w:r w:rsidRPr="0015748C">
              <w:rPr>
                <w:rFonts w:cstheme="minorHAnsi"/>
                <w:b/>
                <w:bCs/>
                <w:color w:val="0D0D0D" w:themeColor="text1" w:themeTint="F2"/>
                <w:sz w:val="26"/>
                <w:szCs w:val="26"/>
              </w:rPr>
              <w:br/>
              <w:t>10+1: Idővonal Kvíz (2026. január)</w:t>
            </w:r>
          </w:p>
          <w:p w14:paraId="2DEA3F51" w14:textId="77777777" w:rsidR="00114C7B" w:rsidRPr="0015748C" w:rsidRDefault="00114C7B" w:rsidP="00323830">
            <w:pPr>
              <w:pStyle w:val="lfej"/>
              <w:rPr>
                <w:rFonts w:eastAsia="Times New Roman" w:cstheme="minorHAnsi"/>
                <w:sz w:val="26"/>
                <w:szCs w:val="26"/>
                <w:lang w:eastAsia="hu-HU"/>
              </w:rPr>
            </w:pPr>
          </w:p>
          <w:p w14:paraId="0E8BD39B" w14:textId="77777777" w:rsidR="00114C7B" w:rsidRPr="0015748C" w:rsidRDefault="00114C7B" w:rsidP="00323830">
            <w:pPr>
              <w:pStyle w:val="lfej"/>
              <w:jc w:val="right"/>
              <w:rPr>
                <w:rFonts w:eastAsia="Times New Roman" w:cstheme="minorHAnsi"/>
                <w:sz w:val="26"/>
                <w:szCs w:val="26"/>
                <w:lang w:eastAsia="hu-HU"/>
              </w:rPr>
            </w:pPr>
          </w:p>
        </w:tc>
        <w:tc>
          <w:tcPr>
            <w:tcW w:w="2414" w:type="dxa"/>
          </w:tcPr>
          <w:p w14:paraId="2541983C" w14:textId="77777777" w:rsidR="00114C7B" w:rsidRPr="0015748C" w:rsidRDefault="00114C7B" w:rsidP="00323830">
            <w:pPr>
              <w:tabs>
                <w:tab w:val="left" w:pos="6765"/>
              </w:tabs>
              <w:rPr>
                <w:rFonts w:eastAsia="Times New Roman" w:cstheme="minorHAnsi"/>
                <w:sz w:val="26"/>
                <w:szCs w:val="26"/>
                <w:lang w:eastAsia="hu-HU"/>
              </w:rPr>
            </w:pPr>
            <w:r w:rsidRPr="0015748C">
              <w:rPr>
                <w:rFonts w:eastAsia="Times New Roman" w:cstheme="minorHAnsi"/>
                <w:noProof/>
                <w:sz w:val="26"/>
                <w:szCs w:val="26"/>
                <w:lang w:eastAsia="hu-HU"/>
              </w:rPr>
              <w:drawing>
                <wp:inline distT="0" distB="0" distL="0" distR="0" wp14:anchorId="721394DA" wp14:editId="744258C4">
                  <wp:extent cx="1533832" cy="1114425"/>
                  <wp:effectExtent l="0" t="0" r="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07" r="20324" b="6977"/>
                          <a:stretch/>
                        </pic:blipFill>
                        <pic:spPr bwMode="auto">
                          <a:xfrm>
                            <a:off x="0" y="0"/>
                            <a:ext cx="1579046" cy="1147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dxa"/>
          </w:tcPr>
          <w:p w14:paraId="6079EEBE" w14:textId="77777777" w:rsidR="00114C7B" w:rsidRPr="0015748C" w:rsidRDefault="00114C7B" w:rsidP="00323830">
            <w:pPr>
              <w:tabs>
                <w:tab w:val="left" w:pos="6765"/>
              </w:tabs>
              <w:rPr>
                <w:rFonts w:eastAsia="Times New Roman" w:cstheme="minorHAnsi"/>
                <w:noProof/>
                <w:sz w:val="26"/>
                <w:szCs w:val="26"/>
                <w:lang w:eastAsia="hu-HU"/>
              </w:rPr>
            </w:pPr>
            <w:r w:rsidRPr="0015748C">
              <w:rPr>
                <w:rFonts w:eastAsia="Times New Roman" w:cstheme="minorHAnsi"/>
                <w:noProof/>
                <w:sz w:val="26"/>
                <w:szCs w:val="26"/>
                <w:lang w:eastAsia="hu-HU"/>
              </w:rPr>
              <w:drawing>
                <wp:anchor distT="0" distB="0" distL="114300" distR="114300" simplePos="0" relativeHeight="251662336" behindDoc="0" locked="0" layoutInCell="1" allowOverlap="1" wp14:anchorId="305454DC" wp14:editId="2E4846ED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0</wp:posOffset>
                  </wp:positionV>
                  <wp:extent cx="1395730" cy="1123950"/>
                  <wp:effectExtent l="0" t="0" r="0" b="0"/>
                  <wp:wrapSquare wrapText="bothSides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8EA8747" w14:textId="77777777" w:rsidR="00114C7B" w:rsidRPr="0015748C" w:rsidRDefault="00114C7B" w:rsidP="00114C7B">
      <w:pPr>
        <w:spacing w:line="360" w:lineRule="auto"/>
        <w:jc w:val="both"/>
      </w:pPr>
    </w:p>
    <w:p w14:paraId="26309733" w14:textId="236A82AD" w:rsidR="0046696B" w:rsidRPr="0015748C" w:rsidRDefault="00C60003" w:rsidP="00D86C85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Január 29-én ünnepeljük a nemzetközi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Lego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napot. Az évforduló arról emlékezik meg, hogy 1958-ban, ezen a napon szabadalmaztatta a dán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Ole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Kirk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Christiansen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, az első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Lego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kockát</w:t>
      </w:r>
      <w:r w:rsidR="003D6389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, ami </w:t>
      </w:r>
      <w:r w:rsidR="004E073B" w:rsidRPr="0015748C">
        <w:rPr>
          <w:rFonts w:ascii="Times New Roman" w:hAnsi="Times New Roman" w:cs="Times New Roman"/>
          <w:b/>
          <w:bCs/>
          <w:sz w:val="24"/>
          <w:szCs w:val="24"/>
        </w:rPr>
        <w:t>idővel</w:t>
      </w:r>
      <w:r w:rsidR="003D6389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421C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a világ </w:t>
      </w:r>
      <w:r w:rsidR="003D6389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egyik legnépszerűbb </w:t>
      </w:r>
      <w:r w:rsidR="007B421C" w:rsidRPr="0015748C">
        <w:rPr>
          <w:rFonts w:ascii="Times New Roman" w:hAnsi="Times New Roman" w:cs="Times New Roman"/>
          <w:b/>
          <w:bCs/>
          <w:sz w:val="24"/>
          <w:szCs w:val="24"/>
        </w:rPr>
        <w:t>játéka</w:t>
      </w:r>
      <w:r w:rsidR="003D6389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421C" w:rsidRPr="0015748C">
        <w:rPr>
          <w:rFonts w:ascii="Times New Roman" w:hAnsi="Times New Roman" w:cs="Times New Roman"/>
          <w:b/>
          <w:bCs/>
          <w:sz w:val="24"/>
          <w:szCs w:val="24"/>
        </w:rPr>
        <w:t>lett</w:t>
      </w:r>
      <w:r w:rsidR="003D6389" w:rsidRPr="0015748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Mi volt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Christiansen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foglakozása mielőtt elkezdte a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Lego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gyártását? </w:t>
      </w:r>
    </w:p>
    <w:p w14:paraId="64865DFD" w14:textId="04D70960" w:rsidR="00C60003" w:rsidRPr="0015748C" w:rsidRDefault="00C60003" w:rsidP="00D86C85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építész</w:t>
      </w:r>
    </w:p>
    <w:p w14:paraId="4873096B" w14:textId="0ACF27E1" w:rsidR="00C60003" w:rsidRPr="0015748C" w:rsidRDefault="00C60003" w:rsidP="00D86C85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asztalos</w:t>
      </w:r>
    </w:p>
    <w:p w14:paraId="1D4B8DB0" w14:textId="68F1F3E8" w:rsidR="00C60003" w:rsidRPr="0015748C" w:rsidRDefault="00C60003" w:rsidP="00D86C85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tanító</w:t>
      </w:r>
    </w:p>
    <w:p w14:paraId="433681FF" w14:textId="51AB9010" w:rsidR="00C60003" w:rsidRPr="0015748C" w:rsidRDefault="00C60003" w:rsidP="00D86C85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mérnök</w:t>
      </w:r>
    </w:p>
    <w:p w14:paraId="7707C67B" w14:textId="71C0971E" w:rsidR="00C60003" w:rsidRPr="0015748C" w:rsidRDefault="003D6389" w:rsidP="00D86C85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Bár a ma is ismert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Lego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1958-óta készül,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Christiansen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már 1932-ben megalapította a cégét, és elkezdett kísérletezni a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Lego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gyártásával. Mi volt akkoriban az általa gyártott építőkocka forradalminak számító újdonsága?</w:t>
      </w:r>
    </w:p>
    <w:p w14:paraId="2F2309C9" w14:textId="21FBF7F5" w:rsidR="003D6389" w:rsidRPr="0015748C" w:rsidRDefault="00DC02C3" w:rsidP="003D638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az építőkockák mellett figurákat is tartalmaztak a szettek</w:t>
      </w:r>
    </w:p>
    <w:p w14:paraId="0F0A51F8" w14:textId="46D71D43" w:rsidR="003D6389" w:rsidRPr="0015748C" w:rsidRDefault="00DC02C3" w:rsidP="003D638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kimondottan lányoknak való szetteket is készített</w:t>
      </w:r>
    </w:p>
    <w:p w14:paraId="5B8CC6AD" w14:textId="1162E296" w:rsidR="003D6389" w:rsidRPr="0015748C" w:rsidRDefault="00DC02C3" w:rsidP="003D638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a korszak híres meséin alapuló szetteket készített</w:t>
      </w:r>
    </w:p>
    <w:p w14:paraId="07F4F91F" w14:textId="7A40CDB9" w:rsidR="003D6389" w:rsidRPr="0015748C" w:rsidRDefault="00DC02C3" w:rsidP="003D638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az kockákon található „bütykök” miatt </w:t>
      </w:r>
      <w:proofErr w:type="spellStart"/>
      <w:r w:rsidRPr="0015748C">
        <w:rPr>
          <w:rFonts w:ascii="Times New Roman" w:hAnsi="Times New Roman" w:cs="Times New Roman"/>
          <w:sz w:val="24"/>
          <w:szCs w:val="24"/>
        </w:rPr>
        <w:t>stabilak</w:t>
      </w:r>
      <w:proofErr w:type="spellEnd"/>
      <w:r w:rsidRPr="0015748C">
        <w:rPr>
          <w:rFonts w:ascii="Times New Roman" w:hAnsi="Times New Roman" w:cs="Times New Roman"/>
          <w:sz w:val="24"/>
          <w:szCs w:val="24"/>
        </w:rPr>
        <w:t xml:space="preserve"> voltak az építmények, és a különböző szettek elemei szabadon kombinálhatóak voltak</w:t>
      </w:r>
    </w:p>
    <w:p w14:paraId="611B5CEF" w14:textId="1F23767F" w:rsidR="003D6389" w:rsidRPr="0015748C" w:rsidRDefault="00516AD9" w:rsidP="003D638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Lego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későbbi sikereit tekintve talán nehéz elhinni, de eleinte egy nagyon nehéz kihívással nézett szembe a gyártó cég. Mielőtt a végső, szabadalmaztatott formáját elérte a </w:t>
      </w:r>
      <w:proofErr w:type="spellStart"/>
      <w:r w:rsidR="007A5FF4" w:rsidRPr="0015748C">
        <w:rPr>
          <w:rFonts w:ascii="Times New Roman" w:hAnsi="Times New Roman" w:cs="Times New Roman"/>
          <w:b/>
          <w:bCs/>
          <w:sz w:val="24"/>
          <w:szCs w:val="24"/>
        </w:rPr>
        <w:t>Lego</w:t>
      </w:r>
      <w:proofErr w:type="spellEnd"/>
      <w:r w:rsidR="007A5FF4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kocka</w:t>
      </w:r>
      <w:r w:rsidRPr="0015748C">
        <w:rPr>
          <w:rFonts w:ascii="Times New Roman" w:hAnsi="Times New Roman" w:cs="Times New Roman"/>
          <w:b/>
          <w:bCs/>
          <w:sz w:val="24"/>
          <w:szCs w:val="24"/>
        </w:rPr>
        <w:t>, sokan le is mondtak róla, és úgy gondolták, hogy</w:t>
      </w:r>
      <w:r w:rsidR="004142AC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végső soron a játék nem lehet sikeres</w:t>
      </w: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. Milyen problémát kellett megoldania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Christiansen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cégének, hogy létrejöhessen a mai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Lego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F31B3FC" w14:textId="249DBBDF" w:rsidR="00516AD9" w:rsidRPr="0015748C" w:rsidRDefault="00516AD9" w:rsidP="00516AD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az eredeti fa kockákról át kellett állniuk a műanyag elemek gyártására</w:t>
      </w:r>
    </w:p>
    <w:p w14:paraId="26DED591" w14:textId="5CE960D6" w:rsidR="00516AD9" w:rsidRPr="0015748C" w:rsidRDefault="00516AD9" w:rsidP="00516AD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a kockák fulladást okoztak, és emiatt a szülők veszélyesnek tekintették a játékot </w:t>
      </w:r>
    </w:p>
    <w:p w14:paraId="5B54D1C2" w14:textId="0CEBCAE4" w:rsidR="00516AD9" w:rsidRPr="0015748C" w:rsidRDefault="00FC7E82" w:rsidP="00516AD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mivel a kockákat szabadon lehetett kombinálni, sokan úgy </w:t>
      </w:r>
      <w:r w:rsidR="00C10ABA" w:rsidRPr="0015748C">
        <w:rPr>
          <w:rFonts w:ascii="Times New Roman" w:hAnsi="Times New Roman" w:cs="Times New Roman"/>
          <w:sz w:val="24"/>
          <w:szCs w:val="24"/>
        </w:rPr>
        <w:t>gondolták, hogy</w:t>
      </w:r>
      <w:r w:rsidRPr="0015748C">
        <w:rPr>
          <w:rFonts w:ascii="Times New Roman" w:hAnsi="Times New Roman" w:cs="Times New Roman"/>
          <w:sz w:val="24"/>
          <w:szCs w:val="24"/>
        </w:rPr>
        <w:t xml:space="preserve"> a túl nagy kreatív szabadság rossz hatással lehet a gyerekekre</w:t>
      </w:r>
    </w:p>
    <w:p w14:paraId="196F927D" w14:textId="1D1C234B" w:rsidR="00516AD9" w:rsidRPr="0015748C" w:rsidRDefault="00DF37F3" w:rsidP="00516AD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a kockák illeszkedtek egy rivális márka játékához, és emiatt feljelentették a céget</w:t>
      </w:r>
    </w:p>
    <w:p w14:paraId="63499611" w14:textId="77777777" w:rsidR="00911B25" w:rsidRPr="0015748C" w:rsidRDefault="00911B25" w:rsidP="0091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FC9C8" w14:textId="77777777" w:rsidR="00256E43" w:rsidRPr="0015748C" w:rsidRDefault="00256E43" w:rsidP="0025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9F8EF" w14:textId="5FC0EB58" w:rsidR="00516AD9" w:rsidRPr="0015748C" w:rsidRDefault="00783BDB" w:rsidP="00516AD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48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 </w:t>
      </w:r>
      <w:proofErr w:type="spellStart"/>
      <w:r w:rsidR="00751A4B" w:rsidRPr="0015748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15748C">
        <w:rPr>
          <w:rFonts w:ascii="Times New Roman" w:hAnsi="Times New Roman" w:cs="Times New Roman"/>
          <w:b/>
          <w:bCs/>
          <w:sz w:val="24"/>
          <w:szCs w:val="24"/>
        </w:rPr>
        <w:t>ego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szettek érdekessége, hogy nem csak az építőkockákat tartalmazzák, hanem különleges elemeket is. Például </w:t>
      </w:r>
      <w:r w:rsidR="00751A4B" w:rsidRPr="0015748C">
        <w:rPr>
          <w:rFonts w:ascii="Times New Roman" w:hAnsi="Times New Roman" w:cs="Times New Roman"/>
          <w:b/>
          <w:bCs/>
          <w:sz w:val="24"/>
          <w:szCs w:val="24"/>
        </w:rPr>
        <w:t>a figurák</w:t>
      </w: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öltözék kiegészítői, a járművek részei, és a robotikai szettek egyes </w:t>
      </w:r>
      <w:r w:rsidR="00751A4B" w:rsidRPr="0015748C">
        <w:rPr>
          <w:rFonts w:ascii="Times New Roman" w:hAnsi="Times New Roman" w:cs="Times New Roman"/>
          <w:b/>
          <w:bCs/>
          <w:sz w:val="24"/>
          <w:szCs w:val="24"/>
        </w:rPr>
        <w:t>részei is</w:t>
      </w:r>
      <w:r w:rsidR="00972220" w:rsidRPr="0015748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mind-mind más anyagból készülnek, hiszen ezekben az esetekben a hagyományos </w:t>
      </w:r>
      <w:r w:rsidR="00751A4B" w:rsidRPr="0015748C">
        <w:rPr>
          <w:rFonts w:ascii="Times New Roman" w:hAnsi="Times New Roman" w:cs="Times New Roman"/>
          <w:b/>
          <w:bCs/>
          <w:sz w:val="24"/>
          <w:szCs w:val="24"/>
        </w:rPr>
        <w:t>kocka</w:t>
      </w: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nem lenne megfelelő. Ennek köszönhető egy meghökkentő rekord, amely a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Lego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cégét a világ legnagyobb gyártójává teszi egy bizonyos </w:t>
      </w:r>
      <w:r w:rsidR="00751A4B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ipari </w:t>
      </w: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területen. Mely ipari terméknek lett a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Lego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közvetetten a </w:t>
      </w:r>
      <w:r w:rsidR="007463FB" w:rsidRPr="0015748C">
        <w:rPr>
          <w:rFonts w:ascii="Times New Roman" w:hAnsi="Times New Roman" w:cs="Times New Roman"/>
          <w:b/>
          <w:bCs/>
          <w:sz w:val="24"/>
          <w:szCs w:val="24"/>
        </w:rPr>
        <w:t>legfőbb</w:t>
      </w: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gyártója?</w:t>
      </w:r>
    </w:p>
    <w:p w14:paraId="21F833E9" w14:textId="2D50EA68" w:rsidR="00783BDB" w:rsidRPr="0015748C" w:rsidRDefault="00783BDB" w:rsidP="00783BDB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akkumulátor</w:t>
      </w:r>
    </w:p>
    <w:p w14:paraId="6BCB601A" w14:textId="28B2361A" w:rsidR="00783BDB" w:rsidRPr="0015748C" w:rsidRDefault="00783BDB" w:rsidP="00783BDB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gumiabroncs</w:t>
      </w:r>
    </w:p>
    <w:p w14:paraId="0DE74095" w14:textId="465040EB" w:rsidR="00783BDB" w:rsidRPr="0015748C" w:rsidRDefault="00783BDB" w:rsidP="00783BDB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műszálas ruhaanyag</w:t>
      </w:r>
    </w:p>
    <w:p w14:paraId="605A8269" w14:textId="2754E509" w:rsidR="00783BDB" w:rsidRPr="0015748C" w:rsidRDefault="00783BDB" w:rsidP="00783BDB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festett üveg</w:t>
      </w:r>
    </w:p>
    <w:p w14:paraId="6B93C996" w14:textId="6808636A" w:rsidR="00783BDB" w:rsidRPr="0015748C" w:rsidRDefault="00FC1E67" w:rsidP="00783BDB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Lego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ikonikus eleme a </w:t>
      </w:r>
      <w:r w:rsidR="00FE00BD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rikító </w:t>
      </w: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sárga bőrszínű, szetthez illeszthető minifigura. </w:t>
      </w:r>
      <w:r w:rsidR="00FE00BD" w:rsidRPr="0015748C">
        <w:rPr>
          <w:rFonts w:ascii="Times New Roman" w:hAnsi="Times New Roman" w:cs="Times New Roman"/>
          <w:b/>
          <w:bCs/>
          <w:sz w:val="24"/>
          <w:szCs w:val="24"/>
        </w:rPr>
        <w:t>Manapság már talán meg sem kérdőjelezzük a figurák színét, olyannyira magától értető</w:t>
      </w:r>
      <w:r w:rsidR="00B34658" w:rsidRPr="0015748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E00BD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őnek tekinthető a </w:t>
      </w:r>
      <w:proofErr w:type="spellStart"/>
      <w:r w:rsidR="00FE00BD" w:rsidRPr="0015748C">
        <w:rPr>
          <w:rFonts w:ascii="Times New Roman" w:hAnsi="Times New Roman" w:cs="Times New Roman"/>
          <w:b/>
          <w:bCs/>
          <w:sz w:val="24"/>
          <w:szCs w:val="24"/>
        </w:rPr>
        <w:t>Lego</w:t>
      </w:r>
      <w:proofErr w:type="spellEnd"/>
      <w:r w:rsidR="00FE00BD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kapcsán, de annak idején meg volt az oka a gyártónak, hogy miért ilyennek tervezte őket. Miért lett sárga a </w:t>
      </w:r>
      <w:proofErr w:type="spellStart"/>
      <w:r w:rsidR="00FE00BD" w:rsidRPr="0015748C">
        <w:rPr>
          <w:rFonts w:ascii="Times New Roman" w:hAnsi="Times New Roman" w:cs="Times New Roman"/>
          <w:b/>
          <w:bCs/>
          <w:sz w:val="24"/>
          <w:szCs w:val="24"/>
        </w:rPr>
        <w:t>Lego</w:t>
      </w:r>
      <w:proofErr w:type="spellEnd"/>
      <w:r w:rsidR="00FE00BD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figurák bőre?</w:t>
      </w:r>
    </w:p>
    <w:p w14:paraId="1B00C174" w14:textId="388E42DC" w:rsidR="00FE00BD" w:rsidRPr="0015748C" w:rsidRDefault="00FE00BD" w:rsidP="00FE00BD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mert az alkotó eredetileg teljesen semleges, arctalan és nemtelen figurákat akart létrehozni</w:t>
      </w:r>
    </w:p>
    <w:p w14:paraId="46C35515" w14:textId="2045A346" w:rsidR="00FE00BD" w:rsidRPr="0015748C" w:rsidRDefault="00FE00BD" w:rsidP="00FE00BD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mert eleinte a gyárban csak ilyen színben tudta az öntőgép elkészíteni a figurákat</w:t>
      </w:r>
    </w:p>
    <w:p w14:paraId="3667184E" w14:textId="76F8FC78" w:rsidR="00FE00BD" w:rsidRPr="0015748C" w:rsidRDefault="00FE00BD" w:rsidP="00FE00BD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mert az első tematikus szett ázsiai karaktereket tartalmazott</w:t>
      </w:r>
    </w:p>
    <w:p w14:paraId="0F859912" w14:textId="50790EE8" w:rsidR="00FE00BD" w:rsidRPr="0015748C" w:rsidRDefault="00FE00BD" w:rsidP="00FE00BD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mert a tervező fia ebben a színben kérte apjától a figurát</w:t>
      </w:r>
    </w:p>
    <w:p w14:paraId="5FEE74ED" w14:textId="498AB8BA" w:rsidR="00FE00BD" w:rsidRPr="0015748C" w:rsidRDefault="00364B49" w:rsidP="00FE00BD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Lego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a dán „Leg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godt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” – azaz „Játssz jól” kifejezésből ered. A játék megalkotója fontosnak találta, hogy </w:t>
      </w:r>
      <w:r w:rsidR="008839DF" w:rsidRPr="0015748C">
        <w:rPr>
          <w:rFonts w:ascii="Times New Roman" w:hAnsi="Times New Roman" w:cs="Times New Roman"/>
          <w:b/>
          <w:bCs/>
          <w:sz w:val="24"/>
          <w:szCs w:val="24"/>
        </w:rPr>
        <w:t>témájában is</w:t>
      </w: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egészséges, és hasznos maradjon a játék, ezért például modern katonaságot vagy háborút bemutató szettet nem is készített. 2021-ben</w:t>
      </w:r>
      <w:r w:rsidR="008839DF" w:rsidRPr="0015748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Amerikában</w:t>
      </w:r>
      <w:r w:rsidR="008839DF" w:rsidRPr="0015748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volt viszont egy botrány, amikor a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Leg</w:t>
      </w:r>
      <w:r w:rsidR="00753958" w:rsidRPr="0015748C">
        <w:rPr>
          <w:rFonts w:ascii="Times New Roman" w:hAnsi="Times New Roman" w:cs="Times New Roman"/>
          <w:b/>
          <w:bCs/>
          <w:sz w:val="24"/>
          <w:szCs w:val="24"/>
        </w:rPr>
        <w:t>ót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úgy használt</w:t>
      </w:r>
      <w:r w:rsidR="008839DF" w:rsidRPr="0015748C">
        <w:rPr>
          <w:rFonts w:ascii="Times New Roman" w:hAnsi="Times New Roman" w:cs="Times New Roman"/>
          <w:b/>
          <w:bCs/>
          <w:sz w:val="24"/>
          <w:szCs w:val="24"/>
        </w:rPr>
        <w:t>ák fel, hogy a hivatalos cég azonnal tiltakozott. Mi okozott felháborodást?</w:t>
      </w:r>
    </w:p>
    <w:p w14:paraId="50AB1651" w14:textId="0994FB47" w:rsidR="008839DF" w:rsidRPr="0015748C" w:rsidRDefault="008839DF" w:rsidP="008839D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egy történelmi múzeum a világ háborúit bemutató szetteket épített Legoból</w:t>
      </w:r>
    </w:p>
    <w:p w14:paraId="528BF48E" w14:textId="17BD9312" w:rsidR="008839DF" w:rsidRPr="0015748C" w:rsidRDefault="008839DF" w:rsidP="008839D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egy temetkezési vállalat Legoból készült sírkövet akart árulni</w:t>
      </w:r>
    </w:p>
    <w:p w14:paraId="0F72C59D" w14:textId="5EBFE165" w:rsidR="008839DF" w:rsidRPr="0015748C" w:rsidRDefault="008839DF" w:rsidP="008839D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egy fegyvergyártó cég </w:t>
      </w:r>
      <w:proofErr w:type="spellStart"/>
      <w:r w:rsidRPr="0015748C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15748C">
        <w:rPr>
          <w:rFonts w:ascii="Times New Roman" w:hAnsi="Times New Roman" w:cs="Times New Roman"/>
          <w:sz w:val="24"/>
          <w:szCs w:val="24"/>
        </w:rPr>
        <w:t xml:space="preserve"> mintájú borítót készített egy pisztolyához </w:t>
      </w:r>
    </w:p>
    <w:p w14:paraId="1C7094A6" w14:textId="69256273" w:rsidR="008839DF" w:rsidRPr="0015748C" w:rsidRDefault="008839DF" w:rsidP="008839D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egy kocsma </w:t>
      </w:r>
      <w:proofErr w:type="spellStart"/>
      <w:r w:rsidRPr="0015748C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15748C">
        <w:rPr>
          <w:rFonts w:ascii="Times New Roman" w:hAnsi="Times New Roman" w:cs="Times New Roman"/>
          <w:sz w:val="24"/>
          <w:szCs w:val="24"/>
        </w:rPr>
        <w:t xml:space="preserve"> tematikájú ivóversenyt rendezett, ahol a versenyzőknek Legoból épített poharakból kellett minél több bort elfogyasztaniuk </w:t>
      </w:r>
    </w:p>
    <w:p w14:paraId="214FDDA0" w14:textId="281B7992" w:rsidR="008839DF" w:rsidRPr="0015748C" w:rsidRDefault="00397256" w:rsidP="008839D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48C">
        <w:rPr>
          <w:rFonts w:ascii="Times New Roman" w:hAnsi="Times New Roman" w:cs="Times New Roman"/>
          <w:b/>
          <w:bCs/>
          <w:sz w:val="24"/>
          <w:szCs w:val="24"/>
        </w:rPr>
        <w:t>Az óriási népszerűségnek örvendő játékot, világszerte számos gyárban készítik. A jövőben még több gyár nyílhat meg, például az USA-ban 2027-re tervezik a Richmond-i gyár megnyitását.</w:t>
      </w:r>
      <w:r w:rsidR="00FF3F53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2206" w:rsidRPr="0015748C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CF719D" w:rsidRPr="0015748C">
        <w:rPr>
          <w:rFonts w:ascii="Times New Roman" w:hAnsi="Times New Roman" w:cs="Times New Roman"/>
          <w:b/>
          <w:bCs/>
          <w:sz w:val="24"/>
          <w:szCs w:val="24"/>
        </w:rPr>
        <w:t>rdekesség,</w:t>
      </w:r>
      <w:r w:rsidR="00FF3F53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hogy a világ egyik legnagyobb </w:t>
      </w:r>
      <w:proofErr w:type="spellStart"/>
      <w:r w:rsidR="00AD69FC" w:rsidRPr="0015748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FF3F53" w:rsidRPr="0015748C">
        <w:rPr>
          <w:rFonts w:ascii="Times New Roman" w:hAnsi="Times New Roman" w:cs="Times New Roman"/>
          <w:b/>
          <w:bCs/>
          <w:sz w:val="24"/>
          <w:szCs w:val="24"/>
        </w:rPr>
        <w:t>ego</w:t>
      </w:r>
      <w:proofErr w:type="spellEnd"/>
      <w:r w:rsidR="00FF3F53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gyára Magyarországon, Nyíregyház</w:t>
      </w:r>
      <w:r w:rsidR="00CF719D" w:rsidRPr="0015748C">
        <w:rPr>
          <w:rFonts w:ascii="Times New Roman" w:hAnsi="Times New Roman" w:cs="Times New Roman"/>
          <w:b/>
          <w:bCs/>
          <w:sz w:val="24"/>
          <w:szCs w:val="24"/>
        </w:rPr>
        <w:t>án</w:t>
      </w:r>
      <w:r w:rsidR="00FF3F53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található.</w:t>
      </w: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 Az alábbiak közül három gyár </w:t>
      </w:r>
      <w:r w:rsidRPr="0015748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valóban létezik, egy pedig kakukktojás. Melyik városban NEM épült még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Lego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gyár?</w:t>
      </w:r>
    </w:p>
    <w:p w14:paraId="565597FE" w14:textId="086D133F" w:rsidR="00397256" w:rsidRPr="0015748C" w:rsidRDefault="00397256" w:rsidP="00397256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48C">
        <w:rPr>
          <w:rFonts w:ascii="Times New Roman" w:hAnsi="Times New Roman" w:cs="Times New Roman"/>
          <w:sz w:val="24"/>
          <w:szCs w:val="24"/>
        </w:rPr>
        <w:t>Bilund</w:t>
      </w:r>
      <w:proofErr w:type="spellEnd"/>
      <w:r w:rsidRPr="0015748C">
        <w:rPr>
          <w:rFonts w:ascii="Times New Roman" w:hAnsi="Times New Roman" w:cs="Times New Roman"/>
          <w:sz w:val="24"/>
          <w:szCs w:val="24"/>
        </w:rPr>
        <w:t xml:space="preserve"> (Dánia)</w:t>
      </w:r>
    </w:p>
    <w:p w14:paraId="6DAE469B" w14:textId="594BF78E" w:rsidR="00FF3F53" w:rsidRPr="0015748C" w:rsidRDefault="00FF3F53" w:rsidP="00397256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48C">
        <w:rPr>
          <w:rFonts w:ascii="Times New Roman" w:hAnsi="Times New Roman" w:cs="Times New Roman"/>
          <w:sz w:val="24"/>
          <w:szCs w:val="24"/>
        </w:rPr>
        <w:t>Kladno</w:t>
      </w:r>
      <w:proofErr w:type="spellEnd"/>
      <w:r w:rsidRPr="0015748C">
        <w:rPr>
          <w:rFonts w:ascii="Times New Roman" w:hAnsi="Times New Roman" w:cs="Times New Roman"/>
          <w:sz w:val="24"/>
          <w:szCs w:val="24"/>
        </w:rPr>
        <w:t xml:space="preserve"> (Csehország)</w:t>
      </w:r>
    </w:p>
    <w:p w14:paraId="15AA7819" w14:textId="0DDAFA85" w:rsidR="00397256" w:rsidRPr="0015748C" w:rsidRDefault="00397256" w:rsidP="00397256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48C">
        <w:rPr>
          <w:rFonts w:ascii="Times New Roman" w:hAnsi="Times New Roman" w:cs="Times New Roman"/>
          <w:sz w:val="24"/>
          <w:szCs w:val="24"/>
        </w:rPr>
        <w:t>Jiaxing</w:t>
      </w:r>
      <w:proofErr w:type="spellEnd"/>
      <w:r w:rsidRPr="0015748C">
        <w:rPr>
          <w:rFonts w:ascii="Times New Roman" w:hAnsi="Times New Roman" w:cs="Times New Roman"/>
          <w:sz w:val="24"/>
          <w:szCs w:val="24"/>
        </w:rPr>
        <w:t xml:space="preserve"> (Kína)</w:t>
      </w:r>
    </w:p>
    <w:p w14:paraId="5398E761" w14:textId="023EA44C" w:rsidR="00397256" w:rsidRPr="0015748C" w:rsidRDefault="00397256" w:rsidP="00397256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Bristol (Anglia)</w:t>
      </w:r>
    </w:p>
    <w:p w14:paraId="66267B7A" w14:textId="2A1FD9F9" w:rsidR="00397256" w:rsidRPr="0015748C" w:rsidRDefault="00F420FF" w:rsidP="0039725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Bár a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Lego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már a 70-es évek óta jelen van országunkban, a nyíregyházi gyár 2014-ben nyitott meg. Az idővel tovább bővített </w:t>
      </w:r>
      <w:r w:rsidR="002276C5" w:rsidRPr="0015748C">
        <w:rPr>
          <w:rFonts w:ascii="Times New Roman" w:hAnsi="Times New Roman" w:cs="Times New Roman"/>
          <w:b/>
          <w:bCs/>
          <w:sz w:val="24"/>
          <w:szCs w:val="24"/>
        </w:rPr>
        <w:t>épület,</w:t>
      </w: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mára már a világ második legnagyobb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Lego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gyárának számít, és közel 4300 embernek ad munkát. </w:t>
      </w:r>
      <w:r w:rsidR="00A05CCF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A gyár különlegessége, hogy egy bizonyos </w:t>
      </w:r>
      <w:proofErr w:type="spellStart"/>
      <w:r w:rsidR="00A05CCF" w:rsidRPr="0015748C">
        <w:rPr>
          <w:rFonts w:ascii="Times New Roman" w:hAnsi="Times New Roman" w:cs="Times New Roman"/>
          <w:b/>
          <w:bCs/>
          <w:sz w:val="24"/>
          <w:szCs w:val="24"/>
        </w:rPr>
        <w:t>Lego</w:t>
      </w:r>
      <w:proofErr w:type="spellEnd"/>
      <w:r w:rsidR="00A05CCF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típust csak itt készítenek. Mely </w:t>
      </w:r>
      <w:r w:rsidR="00F82EE6" w:rsidRPr="0015748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A05CCF" w:rsidRPr="0015748C">
        <w:rPr>
          <w:rFonts w:ascii="Times New Roman" w:hAnsi="Times New Roman" w:cs="Times New Roman"/>
          <w:b/>
          <w:bCs/>
          <w:sz w:val="24"/>
          <w:szCs w:val="24"/>
        </w:rPr>
        <w:t>eg</w:t>
      </w:r>
      <w:r w:rsidR="004805DF" w:rsidRPr="0015748C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A05CCF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val látja el az egész világot Magyarország? </w:t>
      </w:r>
    </w:p>
    <w:p w14:paraId="5ADE6309" w14:textId="1ACE81A2" w:rsidR="00A05CCF" w:rsidRPr="0015748C" w:rsidRDefault="006B06AC" w:rsidP="00A05CC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DUPLO</w:t>
      </w:r>
    </w:p>
    <w:p w14:paraId="48E3A649" w14:textId="45950523" w:rsidR="00A05CCF" w:rsidRPr="0015748C" w:rsidRDefault="006B06AC" w:rsidP="00A05CC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48C">
        <w:rPr>
          <w:rFonts w:ascii="Times New Roman" w:hAnsi="Times New Roman" w:cs="Times New Roman"/>
          <w:sz w:val="24"/>
          <w:szCs w:val="24"/>
        </w:rPr>
        <w:t>Creator</w:t>
      </w:r>
      <w:proofErr w:type="spellEnd"/>
    </w:p>
    <w:p w14:paraId="62079D78" w14:textId="62FE39B1" w:rsidR="00A05CCF" w:rsidRPr="0015748C" w:rsidRDefault="006B06AC" w:rsidP="00A05CC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Disney</w:t>
      </w:r>
    </w:p>
    <w:p w14:paraId="5C57DC06" w14:textId="0A0E2A07" w:rsidR="00A05CCF" w:rsidRPr="0015748C" w:rsidRDefault="006B06AC" w:rsidP="00A05CC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Classic</w:t>
      </w:r>
    </w:p>
    <w:p w14:paraId="06A97137" w14:textId="13EA2644" w:rsidR="00A05CCF" w:rsidRPr="0015748C" w:rsidRDefault="008903ED" w:rsidP="00A05CC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Lego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gyártási folyamata annyira precíz, hogy szinte semennyi selejt nem készül. </w:t>
      </w:r>
      <w:r w:rsidR="00CA128C" w:rsidRPr="0015748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illiméter pontosságú érzékelők figyelik ugyanis, hogy minden elem megfelelő méretű- e, és a kiöntött anyag strapabírását is </w:t>
      </w:r>
      <w:r w:rsidR="00AF40F7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letesztelik. Így annyira nem is meglepő, hogy a cég történelme során csupán háromszor kellett terméket visszahívni, és ezen esetekben sem történt semmi súlyos baleset: inkább csak óvatos volt a cég. Mely évben történt a legutóbbi termékvisszahívás, mely során egy szettben található távirányító melegedett fel egy kicsit </w:t>
      </w:r>
      <w:r w:rsidR="007F21A2" w:rsidRPr="0015748C">
        <w:rPr>
          <w:rFonts w:ascii="Times New Roman" w:hAnsi="Times New Roman" w:cs="Times New Roman"/>
          <w:b/>
          <w:bCs/>
          <w:sz w:val="24"/>
          <w:szCs w:val="24"/>
        </w:rPr>
        <w:t>jobban,</w:t>
      </w:r>
      <w:r w:rsidR="00AF40F7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min</w:t>
      </w:r>
      <w:r w:rsidR="000127E7" w:rsidRPr="0015748C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AF40F7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szabad lett volna? </w:t>
      </w:r>
    </w:p>
    <w:p w14:paraId="58838E96" w14:textId="2BF78EF7" w:rsidR="00AF40F7" w:rsidRPr="0015748C" w:rsidRDefault="00AF40F7" w:rsidP="00AF40F7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1893</w:t>
      </w:r>
    </w:p>
    <w:p w14:paraId="22B5DAEA" w14:textId="48B0779B" w:rsidR="00AF40F7" w:rsidRPr="0015748C" w:rsidRDefault="00AF40F7" w:rsidP="00AF40F7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2009</w:t>
      </w:r>
    </w:p>
    <w:p w14:paraId="1202C9FF" w14:textId="6A6DA370" w:rsidR="00AF40F7" w:rsidRPr="0015748C" w:rsidRDefault="00AF40F7" w:rsidP="00AF40F7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2013</w:t>
      </w:r>
    </w:p>
    <w:p w14:paraId="0C2EE85A" w14:textId="2E5ED7E5" w:rsidR="00AF40F7" w:rsidRPr="0015748C" w:rsidRDefault="00AF40F7" w:rsidP="00AF40F7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2021</w:t>
      </w:r>
    </w:p>
    <w:p w14:paraId="671EC8E2" w14:textId="7AC18289" w:rsidR="00F16560" w:rsidRPr="0015748C" w:rsidRDefault="00F16560" w:rsidP="00F16560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Sajnos a nagyobb márkák esetében idővel megjelenhetnek a csalók is, és ez történt hazánkban is 2024-ben. Ekkor a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Leg</w:t>
      </w:r>
      <w:r w:rsidR="00D27B19" w:rsidRPr="0015748C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15748C">
        <w:rPr>
          <w:rFonts w:ascii="Times New Roman" w:hAnsi="Times New Roman" w:cs="Times New Roman"/>
          <w:b/>
          <w:bCs/>
          <w:sz w:val="24"/>
          <w:szCs w:val="24"/>
        </w:rPr>
        <w:t>t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felhasználva próbáltak meg egyesek pénzhez jutni, bár szerencsére idővel </w:t>
      </w:r>
      <w:proofErr w:type="spellStart"/>
      <w:r w:rsidRPr="0015748C">
        <w:rPr>
          <w:rFonts w:ascii="Times New Roman" w:hAnsi="Times New Roman" w:cs="Times New Roman"/>
          <w:b/>
          <w:bCs/>
          <w:sz w:val="24"/>
          <w:szCs w:val="24"/>
        </w:rPr>
        <w:t>lelepleződtek</w:t>
      </w:r>
      <w:proofErr w:type="spellEnd"/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, és megállították őket. </w:t>
      </w:r>
      <w:r w:rsidR="0068428A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Milyen </w:t>
      </w:r>
      <w:r w:rsidR="00C50F74" w:rsidRPr="0015748C">
        <w:rPr>
          <w:rFonts w:ascii="Times New Roman" w:hAnsi="Times New Roman" w:cs="Times New Roman"/>
          <w:b/>
          <w:bCs/>
          <w:sz w:val="24"/>
          <w:szCs w:val="24"/>
        </w:rPr>
        <w:t>módszerrel</w:t>
      </w:r>
      <w:r w:rsidR="0068428A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próbáltak meg illegálisan pénzhez jutni </w:t>
      </w:r>
      <w:r w:rsidR="00C50F74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="00C50F74" w:rsidRPr="0015748C">
        <w:rPr>
          <w:rFonts w:ascii="Times New Roman" w:hAnsi="Times New Roman" w:cs="Times New Roman"/>
          <w:b/>
          <w:bCs/>
          <w:sz w:val="24"/>
          <w:szCs w:val="24"/>
        </w:rPr>
        <w:t>Lego</w:t>
      </w:r>
      <w:proofErr w:type="spellEnd"/>
      <w:r w:rsidR="00C50F74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márkával visszaélők?</w:t>
      </w:r>
    </w:p>
    <w:p w14:paraId="32F1FD03" w14:textId="0FF05C47" w:rsidR="00C50F74" w:rsidRPr="0015748C" w:rsidRDefault="00D260C2" w:rsidP="00C50F74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egy </w:t>
      </w:r>
      <w:proofErr w:type="spellStart"/>
      <w:r w:rsidRPr="0015748C">
        <w:rPr>
          <w:rFonts w:ascii="Times New Roman" w:hAnsi="Times New Roman" w:cs="Times New Roman"/>
          <w:sz w:val="24"/>
          <w:szCs w:val="24"/>
        </w:rPr>
        <w:t>Leg</w:t>
      </w:r>
      <w:r w:rsidR="00D27B19" w:rsidRPr="0015748C">
        <w:rPr>
          <w:rFonts w:ascii="Times New Roman" w:hAnsi="Times New Roman" w:cs="Times New Roman"/>
          <w:sz w:val="24"/>
          <w:szCs w:val="24"/>
        </w:rPr>
        <w:t>ó</w:t>
      </w:r>
      <w:r w:rsidRPr="0015748C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15748C">
        <w:rPr>
          <w:rFonts w:ascii="Times New Roman" w:hAnsi="Times New Roman" w:cs="Times New Roman"/>
          <w:sz w:val="24"/>
          <w:szCs w:val="24"/>
        </w:rPr>
        <w:t xml:space="preserve"> szállító cég sofőrjei kivették a </w:t>
      </w:r>
      <w:proofErr w:type="spellStart"/>
      <w:r w:rsidRPr="0015748C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15748C">
        <w:rPr>
          <w:rFonts w:ascii="Times New Roman" w:hAnsi="Times New Roman" w:cs="Times New Roman"/>
          <w:sz w:val="24"/>
          <w:szCs w:val="24"/>
        </w:rPr>
        <w:t xml:space="preserve"> dobozokból a tartalmukat, és téglát tettek az üres doboz</w:t>
      </w:r>
      <w:r w:rsidR="002C70FD" w:rsidRPr="0015748C">
        <w:rPr>
          <w:rFonts w:ascii="Times New Roman" w:hAnsi="Times New Roman" w:cs="Times New Roman"/>
          <w:sz w:val="24"/>
          <w:szCs w:val="24"/>
        </w:rPr>
        <w:t>ok</w:t>
      </w:r>
      <w:r w:rsidRPr="0015748C">
        <w:rPr>
          <w:rFonts w:ascii="Times New Roman" w:hAnsi="Times New Roman" w:cs="Times New Roman"/>
          <w:sz w:val="24"/>
          <w:szCs w:val="24"/>
        </w:rPr>
        <w:t>ba</w:t>
      </w:r>
    </w:p>
    <w:p w14:paraId="4A9322FC" w14:textId="4A875715" w:rsidR="00C50F74" w:rsidRPr="0015748C" w:rsidRDefault="00302086" w:rsidP="00C50F74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lastRenderedPageBreak/>
        <w:t xml:space="preserve">egy csaló, </w:t>
      </w:r>
      <w:proofErr w:type="spellStart"/>
      <w:r w:rsidRPr="0015748C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15748C">
        <w:rPr>
          <w:rFonts w:ascii="Times New Roman" w:hAnsi="Times New Roman" w:cs="Times New Roman"/>
          <w:sz w:val="24"/>
          <w:szCs w:val="24"/>
        </w:rPr>
        <w:t xml:space="preserve">-s vállalkozónak adta ki magát és pénzt gyűjtött </w:t>
      </w:r>
      <w:r w:rsidR="00BE3D1E" w:rsidRPr="0015748C">
        <w:rPr>
          <w:rFonts w:ascii="Times New Roman" w:hAnsi="Times New Roman" w:cs="Times New Roman"/>
          <w:sz w:val="24"/>
          <w:szCs w:val="24"/>
        </w:rPr>
        <w:t xml:space="preserve">ahhoz, hogy magyar tematikájú </w:t>
      </w:r>
      <w:proofErr w:type="spellStart"/>
      <w:r w:rsidR="00BE3D1E" w:rsidRPr="0015748C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="00BE3D1E" w:rsidRPr="0015748C">
        <w:rPr>
          <w:rFonts w:ascii="Times New Roman" w:hAnsi="Times New Roman" w:cs="Times New Roman"/>
          <w:sz w:val="24"/>
          <w:szCs w:val="24"/>
        </w:rPr>
        <w:t xml:space="preserve"> szettet hozzon létre, de a kapott pénzt eltüntette</w:t>
      </w:r>
    </w:p>
    <w:p w14:paraId="5D5FD9B9" w14:textId="1BEBB6D6" w:rsidR="00C50F74" w:rsidRPr="0015748C" w:rsidRDefault="00D260C2" w:rsidP="00C50F74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e</w:t>
      </w:r>
      <w:r w:rsidR="001E54A5" w:rsidRPr="0015748C">
        <w:rPr>
          <w:rFonts w:ascii="Times New Roman" w:hAnsi="Times New Roman" w:cs="Times New Roman"/>
          <w:sz w:val="24"/>
          <w:szCs w:val="24"/>
        </w:rPr>
        <w:t xml:space="preserve">gyes üzletekben a dolgozók kiszedtek elemeket a </w:t>
      </w:r>
      <w:proofErr w:type="spellStart"/>
      <w:r w:rsidR="001E54A5" w:rsidRPr="0015748C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="001E54A5" w:rsidRPr="0015748C">
        <w:rPr>
          <w:rFonts w:ascii="Times New Roman" w:hAnsi="Times New Roman" w:cs="Times New Roman"/>
          <w:sz w:val="24"/>
          <w:szCs w:val="24"/>
        </w:rPr>
        <w:t xml:space="preserve"> dobozokból, majd azokat próbálták használt </w:t>
      </w:r>
      <w:proofErr w:type="spellStart"/>
      <w:r w:rsidR="001E54A5" w:rsidRPr="0015748C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="001E54A5" w:rsidRPr="0015748C">
        <w:rPr>
          <w:rFonts w:ascii="Times New Roman" w:hAnsi="Times New Roman" w:cs="Times New Roman"/>
          <w:sz w:val="24"/>
          <w:szCs w:val="24"/>
        </w:rPr>
        <w:t>-ként eladni</w:t>
      </w:r>
    </w:p>
    <w:p w14:paraId="47B02902" w14:textId="3BE4A3AB" w:rsidR="00C50F74" w:rsidRPr="0015748C" w:rsidRDefault="00D260C2" w:rsidP="00C50F74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a</w:t>
      </w:r>
      <w:r w:rsidR="001E54A5" w:rsidRPr="0015748C">
        <w:rPr>
          <w:rFonts w:ascii="Times New Roman" w:hAnsi="Times New Roman" w:cs="Times New Roman"/>
          <w:sz w:val="24"/>
          <w:szCs w:val="24"/>
        </w:rPr>
        <w:t xml:space="preserve">z interneten hirdetéseket hoztak létre, melyekben gyanúsan olcsó leárazott </w:t>
      </w:r>
      <w:proofErr w:type="spellStart"/>
      <w:r w:rsidR="001E54A5" w:rsidRPr="0015748C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="001E54A5" w:rsidRPr="0015748C">
        <w:rPr>
          <w:rFonts w:ascii="Times New Roman" w:hAnsi="Times New Roman" w:cs="Times New Roman"/>
          <w:sz w:val="24"/>
          <w:szCs w:val="24"/>
        </w:rPr>
        <w:t xml:space="preserve"> szetteket árultak, de a vásárló nem kapta meg a terméket</w:t>
      </w:r>
    </w:p>
    <w:p w14:paraId="5F52FF12" w14:textId="558B781C" w:rsidR="00C50F74" w:rsidRPr="0015748C" w:rsidRDefault="00C50F74" w:rsidP="00C50F7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+1 </w:t>
      </w:r>
      <w:r w:rsidR="00667EB5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A Disneylandhez hasonlóan, a </w:t>
      </w:r>
      <w:proofErr w:type="spellStart"/>
      <w:r w:rsidR="00667EB5" w:rsidRPr="0015748C">
        <w:rPr>
          <w:rFonts w:ascii="Times New Roman" w:hAnsi="Times New Roman" w:cs="Times New Roman"/>
          <w:b/>
          <w:bCs/>
          <w:sz w:val="24"/>
          <w:szCs w:val="24"/>
        </w:rPr>
        <w:t>Lego</w:t>
      </w:r>
      <w:proofErr w:type="spellEnd"/>
      <w:r w:rsidR="00667EB5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is megnyitott LEGOLAND</w:t>
      </w:r>
      <w:r w:rsidR="002C70FD" w:rsidRPr="0015748C">
        <w:rPr>
          <w:rFonts w:ascii="Times New Roman" w:hAnsi="Times New Roman" w:cs="Times New Roman"/>
          <w:sz w:val="24"/>
          <w:szCs w:val="24"/>
        </w:rPr>
        <w:t xml:space="preserve">® </w:t>
      </w:r>
      <w:r w:rsidR="00667EB5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parkokat az évek során. Ezek a vidámparkok olyan családi szórakozást </w:t>
      </w:r>
      <w:r w:rsidR="00F45DA3" w:rsidRPr="0015748C">
        <w:rPr>
          <w:rFonts w:ascii="Times New Roman" w:hAnsi="Times New Roman" w:cs="Times New Roman"/>
          <w:b/>
          <w:bCs/>
          <w:sz w:val="24"/>
          <w:szCs w:val="24"/>
        </w:rPr>
        <w:t>kínálnak,</w:t>
      </w:r>
      <w:r w:rsidR="00667EB5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ahol a hagyományos játékok mellett</w:t>
      </w:r>
      <w:r w:rsidR="00CB380F" w:rsidRPr="0015748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67EB5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667EB5" w:rsidRPr="0015748C">
        <w:rPr>
          <w:rFonts w:ascii="Times New Roman" w:hAnsi="Times New Roman" w:cs="Times New Roman"/>
          <w:b/>
          <w:bCs/>
          <w:sz w:val="24"/>
          <w:szCs w:val="24"/>
        </w:rPr>
        <w:t>Lego</w:t>
      </w:r>
      <w:proofErr w:type="spellEnd"/>
      <w:r w:rsidR="00667EB5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építmények és dekorációk is jelen vannak. </w:t>
      </w:r>
      <w:r w:rsidR="00F45DA3"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Jelenleg már több mint tíz ilyen park működik világszerte. Melyik turistacélpont látható a képen? </w:t>
      </w:r>
    </w:p>
    <w:p w14:paraId="26A6EFF8" w14:textId="3AC52F88" w:rsidR="00F45DA3" w:rsidRPr="0015748C" w:rsidRDefault="00F45DA3" w:rsidP="00C50F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a.</w:t>
      </w:r>
      <w:r w:rsidR="008818EC" w:rsidRPr="0015748C">
        <w:rPr>
          <w:rFonts w:ascii="Times New Roman" w:hAnsi="Times New Roman" w:cs="Times New Roman"/>
          <w:sz w:val="24"/>
          <w:szCs w:val="24"/>
        </w:rPr>
        <w:t xml:space="preserve"> LEGOLAND® Malaysia</w:t>
      </w:r>
    </w:p>
    <w:p w14:paraId="32A8226F" w14:textId="46B996BD" w:rsidR="00F45DA3" w:rsidRPr="0015748C" w:rsidRDefault="00F45DA3" w:rsidP="00C50F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48C">
        <w:rPr>
          <w:rFonts w:ascii="Times New Roman" w:hAnsi="Times New Roman" w:cs="Times New Roman"/>
          <w:sz w:val="24"/>
          <w:szCs w:val="24"/>
        </w:rPr>
        <w:t>b.</w:t>
      </w:r>
      <w:proofErr w:type="spellEnd"/>
      <w:r w:rsidR="00177738" w:rsidRPr="0015748C">
        <w:rPr>
          <w:rFonts w:ascii="Times New Roman" w:hAnsi="Times New Roman" w:cs="Times New Roman"/>
          <w:sz w:val="24"/>
          <w:szCs w:val="24"/>
        </w:rPr>
        <w:t xml:space="preserve"> LEGOLAND® Florida, US</w:t>
      </w:r>
    </w:p>
    <w:p w14:paraId="062E9388" w14:textId="7B490467" w:rsidR="00F45DA3" w:rsidRPr="0015748C" w:rsidRDefault="00F45DA3" w:rsidP="00C50F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c.</w:t>
      </w:r>
      <w:r w:rsidR="00177738" w:rsidRPr="0015748C">
        <w:rPr>
          <w:rFonts w:ascii="Times New Roman" w:hAnsi="Times New Roman" w:cs="Times New Roman"/>
          <w:sz w:val="24"/>
          <w:szCs w:val="24"/>
        </w:rPr>
        <w:t xml:space="preserve"> LEGOLAND® Németország</w:t>
      </w:r>
    </w:p>
    <w:p w14:paraId="0E04BD78" w14:textId="47A5C270" w:rsidR="00F45DA3" w:rsidRPr="0015748C" w:rsidRDefault="00F45DA3" w:rsidP="00C50F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d.</w:t>
      </w:r>
      <w:r w:rsidR="00177738" w:rsidRPr="0015748C">
        <w:rPr>
          <w:rFonts w:ascii="Times New Roman" w:hAnsi="Times New Roman" w:cs="Times New Roman"/>
          <w:sz w:val="24"/>
          <w:szCs w:val="24"/>
        </w:rPr>
        <w:t xml:space="preserve"> LEGOLAND® </w:t>
      </w:r>
      <w:proofErr w:type="spellStart"/>
      <w:r w:rsidR="00177738" w:rsidRPr="0015748C">
        <w:rPr>
          <w:rFonts w:ascii="Times New Roman" w:hAnsi="Times New Roman" w:cs="Times New Roman"/>
          <w:sz w:val="24"/>
          <w:szCs w:val="24"/>
        </w:rPr>
        <w:t>Dubaj</w:t>
      </w:r>
      <w:proofErr w:type="spellEnd"/>
    </w:p>
    <w:p w14:paraId="2FBFE96E" w14:textId="7805E9AC" w:rsidR="008818EC" w:rsidRPr="0015748C" w:rsidRDefault="00177738" w:rsidP="00C50F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noProof/>
        </w:rPr>
        <w:drawing>
          <wp:anchor distT="0" distB="0" distL="114300" distR="114300" simplePos="0" relativeHeight="251658240" behindDoc="0" locked="0" layoutInCell="1" allowOverlap="1" wp14:anchorId="1F8EA43E" wp14:editId="3D210AC5">
            <wp:simplePos x="0" y="0"/>
            <wp:positionH relativeFrom="margin">
              <wp:align>center</wp:align>
            </wp:positionH>
            <wp:positionV relativeFrom="paragraph">
              <wp:posOffset>70485</wp:posOffset>
            </wp:positionV>
            <wp:extent cx="4893190" cy="3495675"/>
            <wp:effectExtent l="0" t="0" r="3175" b="0"/>
            <wp:wrapNone/>
            <wp:docPr id="1065194428" name="Kép 1" descr="view from LEGOLAND Hotel Malaysia adventure 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ew from LEGOLAND Hotel Malaysia adventure ro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19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CEA28E" w14:textId="38E1BEC4" w:rsidR="00F33089" w:rsidRPr="0015748C" w:rsidRDefault="00F33089">
      <w:pPr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br w:type="page"/>
      </w:r>
    </w:p>
    <w:p w14:paraId="4F825BA5" w14:textId="77777777" w:rsidR="00F33089" w:rsidRPr="0015748C" w:rsidRDefault="00F33089" w:rsidP="00F33089">
      <w:pPr>
        <w:spacing w:before="150" w:after="240" w:line="315" w:lineRule="atLeast"/>
        <w:jc w:val="both"/>
        <w:rPr>
          <w:rFonts w:eastAsia="Times New Roman" w:cstheme="minorHAnsi"/>
          <w:color w:val="0E0E0E"/>
          <w:sz w:val="26"/>
          <w:szCs w:val="26"/>
          <w:lang w:eastAsia="hu-HU"/>
        </w:rPr>
      </w:pPr>
      <w:r w:rsidRPr="0015748C">
        <w:rPr>
          <w:rFonts w:eastAsia="Times New Roman" w:cstheme="minorHAnsi"/>
          <w:color w:val="0E0E0E"/>
          <w:sz w:val="26"/>
          <w:szCs w:val="26"/>
          <w:lang w:eastAsia="hu-HU"/>
        </w:rPr>
        <w:lastRenderedPageBreak/>
        <w:t>(</w:t>
      </w:r>
      <w:r w:rsidRPr="0015748C">
        <w:rPr>
          <w:rFonts w:cstheme="minorHAnsi"/>
          <w:i/>
          <w:iCs/>
          <w:color w:val="000000"/>
          <w:sz w:val="26"/>
          <w:szCs w:val="26"/>
          <w:shd w:val="clear" w:color="auto" w:fill="FFFFFF"/>
        </w:rPr>
        <w:t xml:space="preserve">Aláírásommal kijelentem, hogy hozzájárulok, ahhoz, hogy a Csorba Győző Könyvtár (a továbbiakban: CSGYK) az irodalmi kvízjáték során megadott nevem és elérhetőségem a játék lebonyolításához szükséges mértékben és ideig kezelje, illetve nyertességem esetén nevem a CSGYK honlapján nyilvánosságra hozza. Tudomásom van arról, hogy a személyes adataimmal kapcsolatosan jogom van a tájékoztatáshoz, a hozzáféréshez, a helyesbítéshez, a törléshez, az adatkezelés korlátozásához és a jogorvoslathoz. Tudomásul veszem, hogy az adatkezeléssel kapcsolatos kérdéseimmel az </w:t>
      </w:r>
      <w:hyperlink r:id="rId8" w:history="1">
        <w:r w:rsidRPr="0015748C">
          <w:rPr>
            <w:rStyle w:val="Hiperhivatkozs"/>
            <w:rFonts w:cstheme="minorHAnsi"/>
            <w:i/>
            <w:iCs/>
            <w:sz w:val="26"/>
            <w:szCs w:val="26"/>
            <w:shd w:val="clear" w:color="auto" w:fill="FFFFFF"/>
          </w:rPr>
          <w:t>adatvedelem@csgyk.hu</w:t>
        </w:r>
      </w:hyperlink>
      <w:r w:rsidRPr="0015748C">
        <w:rPr>
          <w:rFonts w:cstheme="minorHAnsi"/>
          <w:i/>
          <w:iCs/>
          <w:color w:val="000000"/>
          <w:sz w:val="26"/>
          <w:szCs w:val="26"/>
          <w:shd w:val="clear" w:color="auto" w:fill="FFFFFF"/>
        </w:rPr>
        <w:t xml:space="preserve"> e-mail címen élhetek jelzéssel. Tisztában vagyok azzal, hogy hozzájárulásom bármikor, indokolás nélkül visszavonhatom.</w:t>
      </w:r>
      <w:r w:rsidRPr="0015748C">
        <w:rPr>
          <w:rFonts w:eastAsia="Times New Roman" w:cstheme="minorHAnsi"/>
          <w:color w:val="0E0E0E"/>
          <w:sz w:val="26"/>
          <w:szCs w:val="26"/>
          <w:lang w:eastAsia="hu-HU"/>
        </w:rPr>
        <w:t>)</w:t>
      </w:r>
    </w:p>
    <w:p w14:paraId="5702B164" w14:textId="77777777" w:rsidR="00F33089" w:rsidRPr="0015748C" w:rsidRDefault="00F33089" w:rsidP="00F33089">
      <w:pPr>
        <w:spacing w:after="240"/>
        <w:rPr>
          <w:rFonts w:cstheme="minorHAnsi"/>
          <w:sz w:val="26"/>
          <w:szCs w:val="26"/>
        </w:rPr>
      </w:pPr>
      <w:r w:rsidRPr="0015748C">
        <w:rPr>
          <w:rFonts w:cstheme="minorHAnsi"/>
          <w:sz w:val="26"/>
          <w:szCs w:val="26"/>
        </w:rPr>
        <w:t>Név:</w:t>
      </w:r>
      <w:r w:rsidRPr="0015748C">
        <w:rPr>
          <w:rFonts w:cstheme="minorHAnsi"/>
          <w:sz w:val="26"/>
          <w:szCs w:val="26"/>
          <w:u w:val="single"/>
        </w:rPr>
        <w:tab/>
      </w:r>
      <w:r w:rsidRPr="0015748C">
        <w:rPr>
          <w:rFonts w:cstheme="minorHAnsi"/>
          <w:sz w:val="26"/>
          <w:szCs w:val="26"/>
          <w:u w:val="single"/>
        </w:rPr>
        <w:tab/>
      </w:r>
      <w:r w:rsidRPr="0015748C">
        <w:rPr>
          <w:rFonts w:cstheme="minorHAnsi"/>
          <w:sz w:val="26"/>
          <w:szCs w:val="26"/>
          <w:u w:val="single"/>
        </w:rPr>
        <w:tab/>
      </w:r>
      <w:r w:rsidRPr="0015748C">
        <w:rPr>
          <w:rFonts w:cstheme="minorHAnsi"/>
          <w:sz w:val="26"/>
          <w:szCs w:val="26"/>
          <w:u w:val="single"/>
        </w:rPr>
        <w:tab/>
      </w:r>
      <w:r w:rsidRPr="0015748C">
        <w:rPr>
          <w:rFonts w:cstheme="minorHAnsi"/>
          <w:sz w:val="26"/>
          <w:szCs w:val="26"/>
          <w:u w:val="single"/>
        </w:rPr>
        <w:tab/>
      </w:r>
      <w:r w:rsidRPr="0015748C">
        <w:rPr>
          <w:rFonts w:cstheme="minorHAnsi"/>
          <w:sz w:val="26"/>
          <w:szCs w:val="26"/>
          <w:u w:val="single"/>
        </w:rPr>
        <w:tab/>
      </w:r>
      <w:r w:rsidRPr="0015748C">
        <w:rPr>
          <w:rFonts w:cstheme="minorHAnsi"/>
          <w:sz w:val="26"/>
          <w:szCs w:val="26"/>
          <w:u w:val="single"/>
        </w:rPr>
        <w:tab/>
      </w:r>
      <w:r w:rsidRPr="0015748C">
        <w:rPr>
          <w:rFonts w:cstheme="minorHAnsi"/>
          <w:sz w:val="26"/>
          <w:szCs w:val="26"/>
        </w:rPr>
        <w:tab/>
      </w:r>
    </w:p>
    <w:p w14:paraId="1D5C2B1D" w14:textId="77777777" w:rsidR="00F33089" w:rsidRPr="0015748C" w:rsidRDefault="00F33089" w:rsidP="00F33089">
      <w:pPr>
        <w:spacing w:after="240"/>
        <w:rPr>
          <w:rFonts w:cstheme="minorHAnsi"/>
          <w:sz w:val="26"/>
          <w:szCs w:val="26"/>
          <w:u w:val="single"/>
        </w:rPr>
      </w:pPr>
      <w:r w:rsidRPr="0015748C">
        <w:rPr>
          <w:rFonts w:cstheme="minorHAnsi"/>
          <w:sz w:val="26"/>
          <w:szCs w:val="26"/>
        </w:rPr>
        <w:t xml:space="preserve">Elérhetőség (telefon, email): </w:t>
      </w:r>
      <w:r w:rsidRPr="0015748C">
        <w:rPr>
          <w:rFonts w:cstheme="minorHAnsi"/>
          <w:sz w:val="26"/>
          <w:szCs w:val="26"/>
          <w:u w:val="single"/>
        </w:rPr>
        <w:tab/>
      </w:r>
      <w:r w:rsidRPr="0015748C">
        <w:rPr>
          <w:rFonts w:cstheme="minorHAnsi"/>
          <w:sz w:val="26"/>
          <w:szCs w:val="26"/>
          <w:u w:val="single"/>
        </w:rPr>
        <w:tab/>
      </w:r>
      <w:r w:rsidRPr="0015748C">
        <w:rPr>
          <w:rFonts w:cstheme="minorHAnsi"/>
          <w:sz w:val="26"/>
          <w:szCs w:val="26"/>
          <w:u w:val="single"/>
        </w:rPr>
        <w:tab/>
      </w:r>
      <w:r w:rsidRPr="0015748C">
        <w:rPr>
          <w:rFonts w:cstheme="minorHAnsi"/>
          <w:sz w:val="26"/>
          <w:szCs w:val="26"/>
          <w:u w:val="single"/>
        </w:rPr>
        <w:tab/>
        <w:t>______________________________</w:t>
      </w:r>
    </w:p>
    <w:p w14:paraId="73EEAC95" w14:textId="4B935749" w:rsidR="00F33089" w:rsidRPr="0015748C" w:rsidRDefault="00F33089" w:rsidP="00F33089">
      <w:pPr>
        <w:spacing w:after="240"/>
        <w:rPr>
          <w:rFonts w:cstheme="minorHAnsi"/>
          <w:b/>
          <w:bCs/>
          <w:sz w:val="26"/>
          <w:szCs w:val="26"/>
        </w:rPr>
      </w:pPr>
      <w:r w:rsidRPr="0015748C">
        <w:rPr>
          <w:rFonts w:cstheme="minorHAnsi"/>
          <w:b/>
          <w:bCs/>
          <w:sz w:val="26"/>
          <w:szCs w:val="26"/>
        </w:rPr>
        <w:t>Beküldési határidő: 2026. január 31.</w:t>
      </w:r>
    </w:p>
    <w:p w14:paraId="265FC10C" w14:textId="77777777" w:rsidR="00F33089" w:rsidRPr="0015748C" w:rsidRDefault="00F33089" w:rsidP="00F33089">
      <w:pPr>
        <w:spacing w:line="360" w:lineRule="auto"/>
        <w:jc w:val="both"/>
        <w:rPr>
          <w:sz w:val="28"/>
          <w:szCs w:val="28"/>
        </w:rPr>
      </w:pPr>
      <w:r w:rsidRPr="0015748C">
        <w:rPr>
          <w:sz w:val="28"/>
          <w:szCs w:val="28"/>
        </w:rPr>
        <w:t>A szerencsés nyertes a Csorba Győző Könyvtár alábbi szolgáltatásai közül választhat:</w:t>
      </w:r>
    </w:p>
    <w:p w14:paraId="427DB902" w14:textId="77777777" w:rsidR="00F33089" w:rsidRPr="0015748C" w:rsidRDefault="00F33089" w:rsidP="00F33089">
      <w:pPr>
        <w:pStyle w:val="Listaszerbekezds"/>
        <w:spacing w:line="360" w:lineRule="auto"/>
        <w:jc w:val="both"/>
        <w:rPr>
          <w:sz w:val="28"/>
          <w:szCs w:val="28"/>
        </w:rPr>
      </w:pPr>
    </w:p>
    <w:p w14:paraId="6C2F5EC9" w14:textId="77777777" w:rsidR="00F33089" w:rsidRPr="0015748C" w:rsidRDefault="00F33089" w:rsidP="00F33089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15748C">
        <w:rPr>
          <w:sz w:val="28"/>
          <w:szCs w:val="28"/>
        </w:rPr>
        <w:t>Retro</w:t>
      </w:r>
      <w:proofErr w:type="spellEnd"/>
      <w:r w:rsidRPr="0015748C">
        <w:rPr>
          <w:sz w:val="28"/>
          <w:szCs w:val="28"/>
        </w:rPr>
        <w:t xml:space="preserve"> Könyvvásár - ajándékutalvány</w:t>
      </w:r>
    </w:p>
    <w:p w14:paraId="705435C9" w14:textId="77777777" w:rsidR="00F33089" w:rsidRPr="0015748C" w:rsidRDefault="00F33089" w:rsidP="00F33089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5748C">
        <w:rPr>
          <w:sz w:val="28"/>
          <w:szCs w:val="28"/>
        </w:rPr>
        <w:t>CSGYK Zeneműtár- 1,5 óra zongorahasználat</w:t>
      </w:r>
    </w:p>
    <w:p w14:paraId="69A04818" w14:textId="77777777" w:rsidR="00F33089" w:rsidRPr="0015748C" w:rsidRDefault="00F33089" w:rsidP="00F33089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5748C">
        <w:rPr>
          <w:sz w:val="28"/>
          <w:szCs w:val="28"/>
        </w:rPr>
        <w:t>Pro Pannónia Kiadó- 5 darabos könyvcsomag</w:t>
      </w:r>
    </w:p>
    <w:p w14:paraId="44FAA619" w14:textId="77777777" w:rsidR="00F33089" w:rsidRPr="0015748C" w:rsidRDefault="00F33089" w:rsidP="00F33089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5748C">
        <w:rPr>
          <w:sz w:val="28"/>
          <w:szCs w:val="28"/>
        </w:rPr>
        <w:t>CSGYK Helyismereti Gyűjtemény- Napom lapja szolgáltatás</w:t>
      </w:r>
    </w:p>
    <w:p w14:paraId="5EC2DDB4" w14:textId="77777777" w:rsidR="00F33089" w:rsidRPr="0015748C" w:rsidRDefault="00F33089" w:rsidP="00F33089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5748C">
        <w:rPr>
          <w:sz w:val="28"/>
          <w:szCs w:val="28"/>
        </w:rPr>
        <w:t>CSGYK Zeneműtár - Szabadulószobás játék</w:t>
      </w:r>
    </w:p>
    <w:p w14:paraId="74C02D4F" w14:textId="77777777" w:rsidR="00F33089" w:rsidRPr="0015748C" w:rsidRDefault="00F33089" w:rsidP="00F33089">
      <w:pPr>
        <w:spacing w:line="360" w:lineRule="auto"/>
        <w:jc w:val="both"/>
        <w:rPr>
          <w:sz w:val="28"/>
          <w:szCs w:val="28"/>
        </w:rPr>
      </w:pPr>
    </w:p>
    <w:p w14:paraId="0B97379F" w14:textId="77777777" w:rsidR="00F33089" w:rsidRPr="00A07E82" w:rsidRDefault="00F33089" w:rsidP="00F33089">
      <w:pPr>
        <w:spacing w:line="360" w:lineRule="auto"/>
        <w:jc w:val="both"/>
        <w:rPr>
          <w:b/>
          <w:bCs/>
          <w:sz w:val="28"/>
          <w:szCs w:val="28"/>
        </w:rPr>
      </w:pPr>
      <w:r w:rsidRPr="0015748C">
        <w:rPr>
          <w:b/>
          <w:bCs/>
          <w:sz w:val="28"/>
          <w:szCs w:val="28"/>
        </w:rPr>
        <w:t>Kérjük jelölje be, hogy győzelem esetén melyik nyereményt szeretné kérni!</w:t>
      </w:r>
    </w:p>
    <w:p w14:paraId="433D956B" w14:textId="77777777" w:rsidR="00F33089" w:rsidRDefault="00F33089" w:rsidP="00F33089">
      <w:pPr>
        <w:spacing w:line="360" w:lineRule="auto"/>
        <w:jc w:val="both"/>
      </w:pPr>
    </w:p>
    <w:p w14:paraId="2C9A0EBA" w14:textId="77777777" w:rsidR="00F33089" w:rsidRDefault="00F33089" w:rsidP="00F33089">
      <w:pPr>
        <w:pStyle w:val="Listaszerbekezds"/>
        <w:spacing w:line="276" w:lineRule="auto"/>
        <w:jc w:val="both"/>
      </w:pPr>
    </w:p>
    <w:p w14:paraId="47602BEF" w14:textId="77777777" w:rsidR="008818EC" w:rsidRPr="00667EB5" w:rsidRDefault="008818EC" w:rsidP="00C50F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18EC" w:rsidRPr="00667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613D4"/>
    <w:multiLevelType w:val="hybridMultilevel"/>
    <w:tmpl w:val="CF86BC28"/>
    <w:lvl w:ilvl="0" w:tplc="70B42E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304CED"/>
    <w:multiLevelType w:val="hybridMultilevel"/>
    <w:tmpl w:val="698C98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79337">
    <w:abstractNumId w:val="1"/>
  </w:num>
  <w:num w:numId="2" w16cid:durableId="178349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43"/>
    <w:rsid w:val="000127E7"/>
    <w:rsid w:val="00114C7B"/>
    <w:rsid w:val="00123BFC"/>
    <w:rsid w:val="001378AC"/>
    <w:rsid w:val="0015748C"/>
    <w:rsid w:val="001722E0"/>
    <w:rsid w:val="00177738"/>
    <w:rsid w:val="001E54A5"/>
    <w:rsid w:val="002276C5"/>
    <w:rsid w:val="00256E43"/>
    <w:rsid w:val="002C1FFB"/>
    <w:rsid w:val="002C70FD"/>
    <w:rsid w:val="00302086"/>
    <w:rsid w:val="003021C4"/>
    <w:rsid w:val="00364B49"/>
    <w:rsid w:val="00397256"/>
    <w:rsid w:val="003D6389"/>
    <w:rsid w:val="004142AC"/>
    <w:rsid w:val="00422206"/>
    <w:rsid w:val="00440892"/>
    <w:rsid w:val="0044174D"/>
    <w:rsid w:val="0046696B"/>
    <w:rsid w:val="004805DF"/>
    <w:rsid w:val="004C020D"/>
    <w:rsid w:val="004E073B"/>
    <w:rsid w:val="0050475D"/>
    <w:rsid w:val="005156A2"/>
    <w:rsid w:val="00516AD9"/>
    <w:rsid w:val="00541267"/>
    <w:rsid w:val="00554DDE"/>
    <w:rsid w:val="005612E9"/>
    <w:rsid w:val="006219BF"/>
    <w:rsid w:val="00667EB5"/>
    <w:rsid w:val="00680766"/>
    <w:rsid w:val="0068428A"/>
    <w:rsid w:val="006B06AC"/>
    <w:rsid w:val="006E7F43"/>
    <w:rsid w:val="007463FB"/>
    <w:rsid w:val="00751A4B"/>
    <w:rsid w:val="00753958"/>
    <w:rsid w:val="00783BDB"/>
    <w:rsid w:val="007A5FF4"/>
    <w:rsid w:val="007B421C"/>
    <w:rsid w:val="007F21A2"/>
    <w:rsid w:val="00813397"/>
    <w:rsid w:val="008818EC"/>
    <w:rsid w:val="008839DF"/>
    <w:rsid w:val="0088598E"/>
    <w:rsid w:val="008903ED"/>
    <w:rsid w:val="00911B25"/>
    <w:rsid w:val="00972220"/>
    <w:rsid w:val="009C757F"/>
    <w:rsid w:val="00A05CCF"/>
    <w:rsid w:val="00A65EDF"/>
    <w:rsid w:val="00A96C0A"/>
    <w:rsid w:val="00AD69FC"/>
    <w:rsid w:val="00AF40F7"/>
    <w:rsid w:val="00B34658"/>
    <w:rsid w:val="00BE3D1E"/>
    <w:rsid w:val="00C10ABA"/>
    <w:rsid w:val="00C50F74"/>
    <w:rsid w:val="00C60003"/>
    <w:rsid w:val="00C9365E"/>
    <w:rsid w:val="00CA128C"/>
    <w:rsid w:val="00CB380F"/>
    <w:rsid w:val="00CC475D"/>
    <w:rsid w:val="00CC7233"/>
    <w:rsid w:val="00CF719D"/>
    <w:rsid w:val="00D053D3"/>
    <w:rsid w:val="00D260C2"/>
    <w:rsid w:val="00D27B19"/>
    <w:rsid w:val="00D7068E"/>
    <w:rsid w:val="00D86C85"/>
    <w:rsid w:val="00DB1F75"/>
    <w:rsid w:val="00DC02C3"/>
    <w:rsid w:val="00DD1038"/>
    <w:rsid w:val="00DF37F3"/>
    <w:rsid w:val="00F16560"/>
    <w:rsid w:val="00F33089"/>
    <w:rsid w:val="00F420FF"/>
    <w:rsid w:val="00F45DA3"/>
    <w:rsid w:val="00F82EE6"/>
    <w:rsid w:val="00FB12A6"/>
    <w:rsid w:val="00FC1E67"/>
    <w:rsid w:val="00FC7E82"/>
    <w:rsid w:val="00FE00BD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41EB"/>
  <w15:chartTrackingRefBased/>
  <w15:docId w15:val="{5B595D87-2458-45A7-A678-F8FC3D7C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E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E7F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E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E7F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E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E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E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E7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7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6E7F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7F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7F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E7F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E7F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E7F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E7F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E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E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E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E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E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E7F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E7F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E7F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E7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E7F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E7F43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6000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60003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11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14C7B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114C7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csgyk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942</Words>
  <Characters>6506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Könyvtáros</dc:creator>
  <cp:keywords/>
  <dc:description/>
  <cp:lastModifiedBy>Könyvtáros</cp:lastModifiedBy>
  <cp:revision>3</cp:revision>
  <dcterms:created xsi:type="dcterms:W3CDTF">2025-12-19T11:34:00Z</dcterms:created>
  <dcterms:modified xsi:type="dcterms:W3CDTF">2025-12-19T11:34:00Z</dcterms:modified>
</cp:coreProperties>
</file>